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751D07BB" w14:textId="77777777" w:rsidR="00A777FF" w:rsidRPr="00996398" w:rsidRDefault="00A777FF" w:rsidP="007A0155">
      <w:pPr>
        <w:spacing w:after="240"/>
        <w:jc w:val="center"/>
        <w:rPr>
          <w:b/>
          <w:sz w:val="22"/>
          <w:szCs w:val="22"/>
        </w:rPr>
      </w:pPr>
    </w:p>
    <w:p w14:paraId="13356F78" w14:textId="06CD813E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A777FF" w:rsidRPr="00A777FF">
        <w:rPr>
          <w:b/>
          <w:bCs/>
          <w:sz w:val="22"/>
          <w:szCs w:val="22"/>
        </w:rPr>
        <w:t>Polní cesty C6b a C9 v k. ú. Spešov</w:t>
      </w:r>
    </w:p>
    <w:p w14:paraId="04020F1C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Default="009C039E" w:rsidP="007A0155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2ACFDDAB" w14:textId="77777777" w:rsidR="00A777FF" w:rsidRPr="00996398" w:rsidRDefault="00A777FF" w:rsidP="007A0155">
      <w:pPr>
        <w:rPr>
          <w:b/>
          <w:sz w:val="22"/>
          <w:szCs w:val="22"/>
        </w:rPr>
      </w:pP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FE400E8" w14:textId="77777777" w:rsidR="00A777FF" w:rsidRPr="001E2DAB" w:rsidRDefault="00A777FF" w:rsidP="00A777FF">
      <w:pPr>
        <w:numPr>
          <w:ilvl w:val="0"/>
          <w:numId w:val="1"/>
        </w:numPr>
        <w:spacing w:after="200" w:line="280" w:lineRule="atLeast"/>
        <w:ind w:left="709" w:hanging="425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který je zapsán v obchodním rejstříku nebo jiné obdobné evidenci</w:t>
      </w:r>
    </w:p>
    <w:p w14:paraId="5903A310" w14:textId="77777777" w:rsidR="00A777FF" w:rsidRPr="001E2DAB" w:rsidRDefault="00A777FF" w:rsidP="00A777FF">
      <w:pPr>
        <w:spacing w:after="200" w:line="280" w:lineRule="atLeast"/>
        <w:ind w:left="720"/>
        <w:contextualSpacing/>
        <w:rPr>
          <w:rFonts w:eastAsia="Calibri" w:cs="Arial"/>
          <w:sz w:val="22"/>
          <w:szCs w:val="22"/>
          <w:lang w:eastAsia="en-US"/>
        </w:rPr>
      </w:pPr>
    </w:p>
    <w:p w14:paraId="7B939465" w14:textId="77777777" w:rsidR="00A777FF" w:rsidRPr="001E2DAB" w:rsidRDefault="00A777FF" w:rsidP="00A777FF">
      <w:pPr>
        <w:spacing w:after="200" w:line="280" w:lineRule="atLeast"/>
        <w:ind w:left="720"/>
        <w:contextualSpacing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Právní forma:………………..</w:t>
      </w:r>
    </w:p>
    <w:p w14:paraId="67B0E2FF" w14:textId="77777777" w:rsidR="00A777FF" w:rsidRPr="001E2DAB" w:rsidRDefault="00A777FF" w:rsidP="00A777FF">
      <w:pPr>
        <w:spacing w:after="200" w:line="280" w:lineRule="atLeast"/>
        <w:ind w:left="720"/>
        <w:contextualSpacing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Statutárním orgánem společnosti je: ……………………</w:t>
      </w:r>
    </w:p>
    <w:p w14:paraId="080137AB" w14:textId="77777777" w:rsidR="00A777FF" w:rsidRDefault="00A777FF" w:rsidP="00A777FF">
      <w:pPr>
        <w:spacing w:after="200" w:line="280" w:lineRule="atLeast"/>
        <w:ind w:left="720"/>
        <w:contextualSpacing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Za společnost jedná a podepisuje: ………………………</w:t>
      </w:r>
    </w:p>
    <w:p w14:paraId="6AB6B8C6" w14:textId="77777777" w:rsidR="00A777FF" w:rsidRDefault="00A777FF" w:rsidP="00A777FF">
      <w:pPr>
        <w:spacing w:after="200" w:line="280" w:lineRule="atLeast"/>
        <w:ind w:left="720"/>
        <w:contextualSpacing/>
        <w:rPr>
          <w:rFonts w:eastAsia="Calibri" w:cs="Arial"/>
          <w:sz w:val="22"/>
          <w:szCs w:val="22"/>
          <w:lang w:eastAsia="en-US"/>
        </w:rPr>
      </w:pPr>
    </w:p>
    <w:p w14:paraId="43274387" w14:textId="77777777" w:rsidR="00A777FF" w:rsidRPr="001E2DAB" w:rsidRDefault="00A777FF" w:rsidP="00A777FF">
      <w:pPr>
        <w:spacing w:after="200" w:line="280" w:lineRule="atLeast"/>
        <w:ind w:left="720"/>
        <w:contextualSpacing/>
        <w:rPr>
          <w:rFonts w:eastAsia="Calibri" w:cs="Arial"/>
          <w:sz w:val="22"/>
          <w:szCs w:val="22"/>
          <w:lang w:eastAsia="en-US"/>
        </w:rPr>
      </w:pPr>
    </w:p>
    <w:p w14:paraId="3E789511" w14:textId="77777777" w:rsidR="00A777FF" w:rsidRPr="001E2DAB" w:rsidRDefault="00A777FF" w:rsidP="00A777FF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který je oprávněn podnikat v rozsahu odpovídajícím předmětu veřejné zakázky</w:t>
      </w:r>
    </w:p>
    <w:p w14:paraId="77210E7E" w14:textId="77777777" w:rsidR="00A777FF" w:rsidRPr="001E2DAB" w:rsidRDefault="00A777FF" w:rsidP="00A777FF">
      <w:pPr>
        <w:spacing w:after="200" w:line="280" w:lineRule="atLeast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Doklad o oprávnění k činnosti (název dokladu …………………….., č.j…………., ze dne):……………</w:t>
      </w:r>
    </w:p>
    <w:p w14:paraId="4A35EA90" w14:textId="0E291834" w:rsidR="00A777FF" w:rsidRDefault="00A777FF" w:rsidP="00A777FF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 w:val="22"/>
          <w:szCs w:val="22"/>
          <w:u w:val="single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 xml:space="preserve">Předmět podnikání: </w:t>
      </w:r>
      <w:r w:rsidRPr="00A777FF">
        <w:rPr>
          <w:rFonts w:eastAsia="Calibri" w:cs="Arial"/>
          <w:b/>
          <w:sz w:val="22"/>
          <w:szCs w:val="22"/>
          <w:u w:val="single"/>
          <w:lang w:eastAsia="en-US"/>
        </w:rPr>
        <w:t>Provádění staveb, jejich změn a odstraňování</w:t>
      </w:r>
    </w:p>
    <w:p w14:paraId="31C1453B" w14:textId="77777777" w:rsidR="00A777FF" w:rsidRPr="001E2DAB" w:rsidRDefault="00A777FF" w:rsidP="00A777FF">
      <w:pPr>
        <w:spacing w:after="200" w:line="280" w:lineRule="atLeast"/>
        <w:ind w:left="720"/>
        <w:contextualSpacing/>
        <w:rPr>
          <w:rFonts w:eastAsia="Calibri" w:cs="Arial"/>
          <w:sz w:val="22"/>
          <w:szCs w:val="22"/>
          <w:lang w:eastAsia="en-US"/>
        </w:rPr>
      </w:pPr>
    </w:p>
    <w:p w14:paraId="5E89C56B" w14:textId="77777777" w:rsidR="00A777FF" w:rsidRPr="001E2DAB" w:rsidRDefault="00A777FF" w:rsidP="00A777FF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který je oprávněn podnikat v rozsahu odpovídajícím předmětu veřejné zakázky</w:t>
      </w:r>
    </w:p>
    <w:p w14:paraId="666783AB" w14:textId="77777777" w:rsidR="00A777FF" w:rsidRPr="001E2DAB" w:rsidRDefault="00A777FF" w:rsidP="00A777FF">
      <w:pPr>
        <w:spacing w:after="200" w:line="280" w:lineRule="atLeast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highlight w:val="yellow"/>
          <w:lang w:eastAsia="en-US"/>
        </w:rPr>
        <w:t>příp. název/jméno poddodavatele:</w:t>
      </w:r>
      <w:r w:rsidRPr="001E2DAB">
        <w:rPr>
          <w:rFonts w:eastAsia="Calibri" w:cs="Arial"/>
          <w:sz w:val="22"/>
          <w:szCs w:val="22"/>
          <w:lang w:eastAsia="en-US"/>
        </w:rPr>
        <w:t xml:space="preserve"> ……………………………..</w:t>
      </w:r>
    </w:p>
    <w:p w14:paraId="2C33233F" w14:textId="77777777" w:rsidR="00A777FF" w:rsidRPr="001E2DAB" w:rsidRDefault="00A777FF" w:rsidP="00A777FF">
      <w:pPr>
        <w:spacing w:after="200" w:line="280" w:lineRule="atLeast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Doklad o oprávnění k činnosti (název dokladu …………………….., č.j…………., ze dne):……………</w:t>
      </w:r>
    </w:p>
    <w:p w14:paraId="40DBDF7C" w14:textId="77777777" w:rsidR="00A777FF" w:rsidRPr="00C15EB6" w:rsidRDefault="00A777FF" w:rsidP="00A777FF">
      <w:pPr>
        <w:spacing w:after="0"/>
        <w:ind w:left="708"/>
        <w:rPr>
          <w:rFonts w:cs="Arial"/>
          <w:bCs/>
          <w:iCs/>
          <w:sz w:val="22"/>
          <w:szCs w:val="22"/>
        </w:rPr>
      </w:pPr>
      <w:r w:rsidRPr="001E2DAB">
        <w:rPr>
          <w:rFonts w:eastAsia="Calibri" w:cs="Arial"/>
          <w:sz w:val="22"/>
          <w:szCs w:val="22"/>
          <w:lang w:eastAsia="en-US"/>
        </w:rPr>
        <w:t xml:space="preserve">Předmět podnikání: </w:t>
      </w:r>
      <w:r w:rsidRPr="00C15EB6">
        <w:rPr>
          <w:rFonts w:cs="Arial"/>
          <w:b/>
          <w:iCs/>
          <w:sz w:val="22"/>
          <w:szCs w:val="22"/>
        </w:rPr>
        <w:t>Výroba, obchod a služby neuvedené v přílohách 1 až 3 živnostenského zákona – obor Poskytování služeb pro zemědělství, zahradnictví, rybníkářství, lesnictví a myslivost</w:t>
      </w:r>
      <w:r w:rsidRPr="00C15EB6">
        <w:rPr>
          <w:rFonts w:cs="Arial"/>
          <w:bCs/>
          <w:iCs/>
          <w:sz w:val="22"/>
          <w:szCs w:val="22"/>
        </w:rPr>
        <w:t xml:space="preserve">  </w:t>
      </w:r>
    </w:p>
    <w:p w14:paraId="4E196958" w14:textId="77777777" w:rsidR="00A777FF" w:rsidRDefault="00A777FF" w:rsidP="00A777FF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284D4CD3" w14:textId="77777777" w:rsidR="00A777FF" w:rsidRDefault="00A777FF" w:rsidP="00A777FF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 w:val="22"/>
          <w:szCs w:val="22"/>
          <w:u w:val="single"/>
          <w:lang w:eastAsia="en-US"/>
        </w:rPr>
      </w:pPr>
    </w:p>
    <w:p w14:paraId="388905CE" w14:textId="77777777" w:rsidR="00A777FF" w:rsidRDefault="00A777FF" w:rsidP="00A777FF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40BA996D" w14:textId="77777777" w:rsidR="00A777FF" w:rsidRDefault="00A777FF" w:rsidP="00A777FF">
      <w:p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293CB1CD" w14:textId="77777777" w:rsidR="00A777FF" w:rsidRPr="001E2DAB" w:rsidRDefault="00A777FF" w:rsidP="00A777F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Jméno osoby zabezpečující odbornou způsobilost: ……………</w:t>
      </w:r>
    </w:p>
    <w:p w14:paraId="6446AD0C" w14:textId="77777777" w:rsidR="00A777FF" w:rsidRPr="005B2BD1" w:rsidRDefault="00A777FF" w:rsidP="00A777FF">
      <w:pPr>
        <w:pStyle w:val="Odrky0"/>
        <w:numPr>
          <w:ilvl w:val="0"/>
          <w:numId w:val="0"/>
        </w:numPr>
        <w:ind w:left="709"/>
      </w:pPr>
      <w:r w:rsidRPr="001E2DAB">
        <w:rPr>
          <w:rFonts w:eastAsia="Calibri" w:cs="Arial"/>
          <w:szCs w:val="22"/>
          <w:lang w:eastAsia="en-US"/>
        </w:rPr>
        <w:t xml:space="preserve">Obor: </w:t>
      </w:r>
      <w:r w:rsidRPr="005B2BD1">
        <w:rPr>
          <w:b/>
          <w:bCs/>
        </w:rPr>
        <w:t>osvědčení o autorizaci</w:t>
      </w:r>
      <w:r w:rsidRPr="005B2BD1">
        <w:t xml:space="preserve"> </w:t>
      </w:r>
      <w:r w:rsidRPr="005B2BD1">
        <w:rPr>
          <w:b/>
          <w:bCs/>
        </w:rPr>
        <w:t>dle zákona č. 360/1992 Sb</w:t>
      </w:r>
      <w:r w:rsidRPr="005B2BD1">
        <w:t xml:space="preserve">., o výkonu povolání autorizovaných architektů a o výkonu povolání autorizovaných inženýrů a techniků činných ve výstavbě, ve znění pozdějších předpisů, pro obor </w:t>
      </w:r>
      <w:r w:rsidRPr="005B2BD1">
        <w:rPr>
          <w:b/>
          <w:i/>
        </w:rPr>
        <w:t>„</w:t>
      </w:r>
      <w:r>
        <w:rPr>
          <w:b/>
          <w:i/>
        </w:rPr>
        <w:t>D</w:t>
      </w:r>
      <w:r w:rsidRPr="005B2BD1">
        <w:rPr>
          <w:b/>
          <w:i/>
        </w:rPr>
        <w:t>opravní stavby</w:t>
      </w:r>
      <w:r w:rsidRPr="005B2BD1">
        <w:rPr>
          <w:b/>
        </w:rPr>
        <w:t xml:space="preserve">“ </w:t>
      </w:r>
      <w:r w:rsidRPr="00871C54">
        <w:rPr>
          <w:bCs/>
        </w:rPr>
        <w:t xml:space="preserve">(autorizovaný inženýr pro obor dopravní stavby nebo autorizovaný technik pro obor dopravní stavby se </w:t>
      </w:r>
      <w:r w:rsidRPr="00871C54">
        <w:rPr>
          <w:b/>
        </w:rPr>
        <w:t>specializací „nekolejová doprava“ - TD02, SD02;</w:t>
      </w:r>
      <w:r w:rsidRPr="00871C54">
        <w:rPr>
          <w:bCs/>
        </w:rPr>
        <w:t xml:space="preserve"> </w:t>
      </w:r>
      <w:r w:rsidRPr="00871C54">
        <w:rPr>
          <w:b/>
        </w:rPr>
        <w:t>nebo</w:t>
      </w:r>
      <w:r w:rsidRPr="00871C54">
        <w:rPr>
          <w:bCs/>
        </w:rPr>
        <w:t xml:space="preserve"> osvědčení o autorizaci podle zákona č. 360/1992 Sb. o výkonu povolání autorizovaných architektů a o výkonu povolání autorizovaných inženýrů a techniků činných ve výstavbě, ve znění </w:t>
      </w:r>
      <w:r w:rsidRPr="00871C54">
        <w:rPr>
          <w:b/>
        </w:rPr>
        <w:t>pozdějších předpisů pro obor "Stavby vodního hospodářství a krajinného inženýrství - vodohospodářské stavby"</w:t>
      </w:r>
      <w:r w:rsidRPr="00871C54">
        <w:rPr>
          <w:bCs/>
        </w:rPr>
        <w:t xml:space="preserve">(autorizovaný inženýr IV00 nebo autorizovaný technik či stavitel se specializací </w:t>
      </w:r>
      <w:r w:rsidRPr="00871C54">
        <w:rPr>
          <w:b/>
        </w:rPr>
        <w:t>stavby meliorační a sanační TV03, SD03);</w:t>
      </w:r>
    </w:p>
    <w:p w14:paraId="2F1DDB0C" w14:textId="2F2BA430" w:rsidR="00A777FF" w:rsidRPr="001E2DAB" w:rsidRDefault="00A777FF" w:rsidP="00A777F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A777FF">
        <w:rPr>
          <w:rFonts w:eastAsia="Calibri" w:cs="Arial"/>
          <w:sz w:val="22"/>
          <w:szCs w:val="22"/>
          <w:lang w:eastAsia="en-US"/>
        </w:rPr>
        <w:t xml:space="preserve">Číslo </w:t>
      </w:r>
      <w:r w:rsidRPr="00A777FF">
        <w:rPr>
          <w:rFonts w:eastAsia="Calibri" w:cs="Arial"/>
          <w:sz w:val="22"/>
          <w:szCs w:val="22"/>
          <w:lang w:eastAsia="en-US"/>
        </w:rPr>
        <w:t>autorizace</w:t>
      </w:r>
      <w:r w:rsidRPr="00A777FF">
        <w:rPr>
          <w:rFonts w:eastAsia="Calibri" w:cs="Arial"/>
          <w:sz w:val="22"/>
          <w:szCs w:val="22"/>
          <w:lang w:eastAsia="en-US"/>
        </w:rPr>
        <w:t>: ……………</w:t>
      </w:r>
    </w:p>
    <w:p w14:paraId="27692A8F" w14:textId="77777777" w:rsidR="00A777FF" w:rsidRDefault="00A777FF" w:rsidP="00A777F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 w:rsidRPr="001E2DAB">
        <w:rPr>
          <w:rFonts w:eastAsia="Calibri" w:cs="Arial"/>
          <w:sz w:val="22"/>
          <w:szCs w:val="22"/>
          <w:highlight w:val="yellow"/>
          <w:lang w:eastAsia="en-US"/>
        </w:rPr>
        <w:t xml:space="preserve">zaměstnanec/ poddodavatel/ </w:t>
      </w:r>
      <w:r>
        <w:rPr>
          <w:rFonts w:eastAsia="Calibri" w:cs="Arial"/>
          <w:sz w:val="22"/>
          <w:szCs w:val="22"/>
          <w:highlight w:val="yellow"/>
          <w:lang w:eastAsia="en-US"/>
        </w:rPr>
        <w:t>zaměstnanec poddodavatele/</w:t>
      </w:r>
      <w:r w:rsidRPr="001E2DAB">
        <w:rPr>
          <w:rFonts w:eastAsia="Calibri" w:cs="Arial"/>
          <w:sz w:val="22"/>
          <w:szCs w:val="22"/>
          <w:highlight w:val="yellow"/>
          <w:lang w:eastAsia="en-US"/>
        </w:rPr>
        <w:t>statutární orgán</w:t>
      </w:r>
      <w:r w:rsidRPr="001E2DAB">
        <w:rPr>
          <w:rFonts w:eastAsia="Calibri" w:cs="Arial"/>
          <w:sz w:val="22"/>
          <w:szCs w:val="22"/>
          <w:lang w:eastAsia="en-US"/>
        </w:rPr>
        <w:t xml:space="preserve"> dodavatele o veřejnou zakázku.</w:t>
      </w:r>
    </w:p>
    <w:p w14:paraId="077EDEF9" w14:textId="77777777" w:rsidR="00A777FF" w:rsidRPr="001E2DAB" w:rsidRDefault="00A777FF" w:rsidP="00A777FF">
      <w:p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7BB090CA" w14:textId="77777777" w:rsidR="00A777FF" w:rsidRPr="001E2DAB" w:rsidRDefault="00A777FF" w:rsidP="00A777F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3FAF973C" w14:textId="77777777" w:rsidR="00A777FF" w:rsidRPr="001E2DAB" w:rsidRDefault="00A777FF" w:rsidP="00A777F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Jméno osoby zabezpečující odbornou způsobilost: ……………</w:t>
      </w:r>
    </w:p>
    <w:p w14:paraId="4E49AA65" w14:textId="77777777" w:rsidR="00A777FF" w:rsidRPr="001E2DAB" w:rsidRDefault="00A777FF" w:rsidP="00A777FF">
      <w:pPr>
        <w:spacing w:after="0"/>
        <w:ind w:left="720"/>
        <w:contextualSpacing/>
        <w:jc w:val="left"/>
        <w:rPr>
          <w:rFonts w:eastAsia="Calibri" w:cs="Arial"/>
          <w:b/>
          <w:sz w:val="22"/>
          <w:szCs w:val="22"/>
          <w:u w:val="single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 xml:space="preserve">Obor: </w:t>
      </w:r>
      <w:r w:rsidRPr="001E2DAB">
        <w:rPr>
          <w:rFonts w:eastAsia="Calibri" w:cs="Arial"/>
          <w:b/>
          <w:sz w:val="22"/>
          <w:szCs w:val="22"/>
          <w:u w:val="single"/>
          <w:lang w:eastAsia="en-US"/>
        </w:rPr>
        <w:t>ÚOZI, s rozsahem uvedeným v ustanovení § 1</w:t>
      </w:r>
      <w:r>
        <w:rPr>
          <w:rFonts w:eastAsia="Calibri" w:cs="Arial"/>
          <w:b/>
          <w:sz w:val="22"/>
          <w:szCs w:val="22"/>
          <w:u w:val="single"/>
          <w:lang w:eastAsia="en-US"/>
        </w:rPr>
        <w:t>6f</w:t>
      </w:r>
      <w:r w:rsidRPr="001E2DAB">
        <w:rPr>
          <w:rFonts w:eastAsia="Calibri" w:cs="Arial"/>
          <w:b/>
          <w:sz w:val="22"/>
          <w:szCs w:val="22"/>
          <w:u w:val="single"/>
          <w:lang w:eastAsia="en-US"/>
        </w:rPr>
        <w:t xml:space="preserve"> odst. 1 písm. a)  zákona </w:t>
      </w:r>
      <w:r>
        <w:rPr>
          <w:rFonts w:eastAsia="Calibri" w:cs="Arial"/>
          <w:b/>
          <w:sz w:val="22"/>
          <w:szCs w:val="22"/>
          <w:u w:val="single"/>
          <w:lang w:eastAsia="en-US"/>
        </w:rPr>
        <w:t xml:space="preserve">   </w:t>
      </w:r>
      <w:r w:rsidRPr="001E2DAB">
        <w:rPr>
          <w:rFonts w:eastAsia="Calibri" w:cs="Arial"/>
          <w:b/>
          <w:sz w:val="22"/>
          <w:szCs w:val="22"/>
          <w:u w:val="single"/>
          <w:lang w:eastAsia="en-US"/>
        </w:rPr>
        <w:t>č. 200/1994 Sb.</w:t>
      </w:r>
    </w:p>
    <w:p w14:paraId="7B1AB71C" w14:textId="77777777" w:rsidR="00A777FF" w:rsidRPr="001E2DAB" w:rsidRDefault="00A777FF" w:rsidP="00A777F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Číslo jednací rozhodnutí ČÚZK: ……………</w:t>
      </w:r>
    </w:p>
    <w:p w14:paraId="4AEFA5E2" w14:textId="77777777" w:rsidR="00A777FF" w:rsidRDefault="00A777FF" w:rsidP="00A777F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lastRenderedPageBreak/>
        <w:t xml:space="preserve">Osoba zabezpečující odbornou způsobilost dodavatele je </w:t>
      </w:r>
      <w:r w:rsidRPr="001E2DAB">
        <w:rPr>
          <w:rFonts w:eastAsia="Calibri" w:cs="Arial"/>
          <w:sz w:val="22"/>
          <w:szCs w:val="22"/>
          <w:highlight w:val="yellow"/>
          <w:lang w:eastAsia="en-US"/>
        </w:rPr>
        <w:t xml:space="preserve">zaměstnanec/ poddodavatel/ </w:t>
      </w:r>
      <w:r>
        <w:rPr>
          <w:rFonts w:eastAsia="Calibri" w:cs="Arial"/>
          <w:sz w:val="22"/>
          <w:szCs w:val="22"/>
          <w:highlight w:val="yellow"/>
          <w:lang w:eastAsia="en-US"/>
        </w:rPr>
        <w:t>zaměstnanec poddodavatele/</w:t>
      </w:r>
      <w:r w:rsidRPr="001E2DAB">
        <w:rPr>
          <w:rFonts w:eastAsia="Calibri" w:cs="Arial"/>
          <w:sz w:val="22"/>
          <w:szCs w:val="22"/>
          <w:highlight w:val="yellow"/>
          <w:lang w:eastAsia="en-US"/>
        </w:rPr>
        <w:t>statutární orgán</w:t>
      </w:r>
      <w:r w:rsidRPr="001E2DAB">
        <w:rPr>
          <w:rFonts w:eastAsia="Calibri" w:cs="Arial"/>
          <w:sz w:val="22"/>
          <w:szCs w:val="22"/>
          <w:lang w:eastAsia="en-US"/>
        </w:rPr>
        <w:t xml:space="preserve"> dodavatele o veřejnou zakázku.</w:t>
      </w:r>
    </w:p>
    <w:p w14:paraId="343919CA" w14:textId="77777777" w:rsidR="00A777FF" w:rsidRDefault="00A777FF" w:rsidP="00A777F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01B4B0A1" w14:textId="77777777" w:rsidR="00A777FF" w:rsidRPr="001E2DAB" w:rsidRDefault="00A777FF" w:rsidP="00A777F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Jméno osoby zabezpečující odbornou způsobilost: ……………</w:t>
      </w:r>
    </w:p>
    <w:p w14:paraId="73054862" w14:textId="77777777" w:rsidR="00A777FF" w:rsidRPr="005B2BD1" w:rsidRDefault="00A777FF" w:rsidP="00A777FF">
      <w:pPr>
        <w:pStyle w:val="Odrky0"/>
        <w:numPr>
          <w:ilvl w:val="0"/>
          <w:numId w:val="0"/>
        </w:numPr>
        <w:ind w:left="709"/>
      </w:pPr>
      <w:r w:rsidRPr="001E2DAB">
        <w:rPr>
          <w:rFonts w:eastAsia="Calibri" w:cs="Arial"/>
          <w:szCs w:val="22"/>
          <w:lang w:eastAsia="en-US"/>
        </w:rPr>
        <w:t xml:space="preserve">Obor: </w:t>
      </w:r>
      <w:r w:rsidRPr="004A4B13">
        <w:rPr>
          <w:rFonts w:cs="Arial"/>
          <w:color w:val="000000"/>
          <w:szCs w:val="20"/>
        </w:rPr>
        <w:t xml:space="preserve">osvědčení o autorizaci pro obor </w:t>
      </w:r>
      <w:r w:rsidRPr="00BF58DE">
        <w:rPr>
          <w:rFonts w:cs="Arial"/>
          <w:b/>
          <w:bCs/>
          <w:color w:val="000000"/>
          <w:szCs w:val="20"/>
        </w:rPr>
        <w:t>„Geotechnika“ nebo</w:t>
      </w:r>
      <w:r w:rsidRPr="004A4B13">
        <w:rPr>
          <w:rFonts w:cs="Arial"/>
          <w:color w:val="000000"/>
          <w:szCs w:val="20"/>
        </w:rPr>
        <w:t xml:space="preserve"> osvědčení o </w:t>
      </w:r>
      <w:r w:rsidRPr="00BF58DE">
        <w:rPr>
          <w:rFonts w:cs="Arial"/>
          <w:b/>
          <w:bCs/>
          <w:color w:val="000000"/>
          <w:szCs w:val="20"/>
        </w:rPr>
        <w:t>odborné způsobilosti pro geologické práce</w:t>
      </w:r>
      <w:r w:rsidRPr="004A4B13">
        <w:rPr>
          <w:rFonts w:cs="Arial"/>
          <w:color w:val="000000"/>
          <w:szCs w:val="20"/>
        </w:rPr>
        <w:t xml:space="preserve"> vydané MŽP podle § 3 zákona ČNR č.</w:t>
      </w:r>
      <w:r>
        <w:rPr>
          <w:rFonts w:cs="Arial"/>
          <w:color w:val="000000"/>
          <w:szCs w:val="20"/>
        </w:rPr>
        <w:t> </w:t>
      </w:r>
      <w:r w:rsidRPr="004A4B13">
        <w:rPr>
          <w:rFonts w:cs="Arial"/>
          <w:color w:val="000000"/>
          <w:szCs w:val="20"/>
        </w:rPr>
        <w:t>62/1988 Sb., o geologických pracích a Českém geologickém úřadu, ve znění pozdějších předpisů, a ve smyslu vyhlášky MŽP č. 206/2001 Sb., tj. osvědčení odborné způsobilosti projektovat, provádět a vyhodnocovat geologické práce.</w:t>
      </w:r>
    </w:p>
    <w:p w14:paraId="78853100" w14:textId="2CB6C393" w:rsidR="00A777FF" w:rsidRPr="001E2DAB" w:rsidRDefault="00A777FF" w:rsidP="00A777FF">
      <w:pPr>
        <w:pStyle w:val="Odrky0"/>
        <w:numPr>
          <w:ilvl w:val="0"/>
          <w:numId w:val="0"/>
        </w:numPr>
        <w:ind w:left="709"/>
        <w:rPr>
          <w:rFonts w:eastAsia="Calibri" w:cs="Arial"/>
          <w:szCs w:val="22"/>
          <w:lang w:eastAsia="en-US"/>
        </w:rPr>
      </w:pPr>
      <w:r w:rsidRPr="00A777FF">
        <w:rPr>
          <w:rFonts w:eastAsia="Calibri" w:cs="Arial"/>
          <w:szCs w:val="22"/>
          <w:lang w:eastAsia="en-US"/>
        </w:rPr>
        <w:t>Číslo autorizace: ……………</w:t>
      </w:r>
    </w:p>
    <w:p w14:paraId="28B5CCBF" w14:textId="77777777" w:rsidR="00A777FF" w:rsidRDefault="00A777FF" w:rsidP="00A777F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 w:rsidRPr="001E2DAB">
        <w:rPr>
          <w:rFonts w:eastAsia="Calibri" w:cs="Arial"/>
          <w:sz w:val="22"/>
          <w:szCs w:val="22"/>
          <w:highlight w:val="yellow"/>
          <w:lang w:eastAsia="en-US"/>
        </w:rPr>
        <w:t xml:space="preserve">zaměstnanec/ poddodavatel/ </w:t>
      </w:r>
      <w:r>
        <w:rPr>
          <w:rFonts w:eastAsia="Calibri" w:cs="Arial"/>
          <w:sz w:val="22"/>
          <w:szCs w:val="22"/>
          <w:highlight w:val="yellow"/>
          <w:lang w:eastAsia="en-US"/>
        </w:rPr>
        <w:t>zaměstnanec poddodavatele/</w:t>
      </w:r>
      <w:r w:rsidRPr="001E2DAB">
        <w:rPr>
          <w:rFonts w:eastAsia="Calibri" w:cs="Arial"/>
          <w:sz w:val="22"/>
          <w:szCs w:val="22"/>
          <w:highlight w:val="yellow"/>
          <w:lang w:eastAsia="en-US"/>
        </w:rPr>
        <w:t>statutární orgán</w:t>
      </w:r>
      <w:r w:rsidRPr="001E2DAB">
        <w:rPr>
          <w:rFonts w:eastAsia="Calibri" w:cs="Arial"/>
          <w:sz w:val="22"/>
          <w:szCs w:val="22"/>
          <w:lang w:eastAsia="en-US"/>
        </w:rPr>
        <w:t xml:space="preserve"> dodavatele o veřejnou zakázku.</w:t>
      </w:r>
    </w:p>
    <w:p w14:paraId="2E3350EF" w14:textId="77777777" w:rsidR="00A777FF" w:rsidRDefault="00A777FF" w:rsidP="00A777F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6466EB9E" w14:textId="77777777" w:rsidR="00996398" w:rsidRDefault="00996398" w:rsidP="00996398"/>
    <w:p w14:paraId="1FA8C08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7"/>
        <w:gridCol w:w="6425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785FEA21" w14:textId="77777777" w:rsidR="00A777FF" w:rsidRDefault="00A777FF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0450A512" w14:textId="77777777" w:rsidR="00A777FF" w:rsidRDefault="00A777FF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40F4A5BD" w14:textId="77777777" w:rsidR="00A777FF" w:rsidRDefault="00A777FF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6899081C" w14:textId="24D9573E" w:rsidR="005B1035" w:rsidRPr="00996398" w:rsidRDefault="00A777FF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Součástí zakázky byly práce spojené s pokládkou či výměnou podkladních vrstev komunikace.</w:t>
            </w: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9066C9A" w14:textId="77777777" w:rsidR="00A777FF" w:rsidRPr="00A777FF" w:rsidRDefault="00A777FF" w:rsidP="005B1035">
      <w:pPr>
        <w:pStyle w:val="Odrky2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7"/>
        <w:gridCol w:w="6425"/>
      </w:tblGrid>
      <w:tr w:rsidR="00A777FF" w:rsidRPr="00996398" w14:paraId="6FDB5219" w14:textId="77777777" w:rsidTr="00D6594E">
        <w:trPr>
          <w:trHeight w:val="113"/>
        </w:trPr>
        <w:tc>
          <w:tcPr>
            <w:tcW w:w="2684" w:type="dxa"/>
          </w:tcPr>
          <w:p w14:paraId="404C9DAE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Název stavby:</w:t>
            </w:r>
          </w:p>
        </w:tc>
        <w:tc>
          <w:tcPr>
            <w:tcW w:w="6604" w:type="dxa"/>
          </w:tcPr>
          <w:p w14:paraId="5649FF7D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777FF" w:rsidRPr="00996398" w14:paraId="18024AAE" w14:textId="77777777" w:rsidTr="00D6594E">
        <w:trPr>
          <w:trHeight w:val="113"/>
        </w:trPr>
        <w:tc>
          <w:tcPr>
            <w:tcW w:w="2684" w:type="dxa"/>
          </w:tcPr>
          <w:p w14:paraId="4BE9744E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61FAB7A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777FF" w:rsidRPr="00996398" w14:paraId="54C75327" w14:textId="77777777" w:rsidTr="00D6594E">
        <w:trPr>
          <w:trHeight w:val="113"/>
        </w:trPr>
        <w:tc>
          <w:tcPr>
            <w:tcW w:w="2684" w:type="dxa"/>
          </w:tcPr>
          <w:p w14:paraId="2AF7A325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793A832D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777FF" w:rsidRPr="00996398" w14:paraId="5CDB72E8" w14:textId="77777777" w:rsidTr="00D6594E">
        <w:trPr>
          <w:trHeight w:val="113"/>
        </w:trPr>
        <w:tc>
          <w:tcPr>
            <w:tcW w:w="2684" w:type="dxa"/>
          </w:tcPr>
          <w:p w14:paraId="7DCDD81B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5CE874F3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777FF" w:rsidRPr="00996398" w14:paraId="3D1AA96B" w14:textId="77777777" w:rsidTr="00D6594E">
        <w:trPr>
          <w:trHeight w:val="113"/>
        </w:trPr>
        <w:tc>
          <w:tcPr>
            <w:tcW w:w="2684" w:type="dxa"/>
          </w:tcPr>
          <w:p w14:paraId="69D405F2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05F502B0" w14:textId="77777777" w:rsidR="00A777FF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2374D163" w14:textId="77777777" w:rsidR="00A777FF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53918653" w14:textId="77777777" w:rsidR="00A777FF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10DB034F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Součástí zakázky byly práce spojené s pokládkou či výměnou podkladních vrstev komunikace.</w:t>
            </w:r>
          </w:p>
        </w:tc>
      </w:tr>
      <w:tr w:rsidR="00A777FF" w:rsidRPr="00996398" w14:paraId="347EFFC9" w14:textId="77777777" w:rsidTr="00D6594E">
        <w:trPr>
          <w:trHeight w:val="113"/>
        </w:trPr>
        <w:tc>
          <w:tcPr>
            <w:tcW w:w="2684" w:type="dxa"/>
          </w:tcPr>
          <w:p w14:paraId="42E23ECB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7C8FD22D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777FF" w:rsidRPr="00996398" w14:paraId="1E39BA6A" w14:textId="77777777" w:rsidTr="00D6594E">
        <w:trPr>
          <w:trHeight w:val="113"/>
        </w:trPr>
        <w:tc>
          <w:tcPr>
            <w:tcW w:w="2684" w:type="dxa"/>
            <w:vAlign w:val="center"/>
          </w:tcPr>
          <w:p w14:paraId="07278A2E" w14:textId="77777777" w:rsidR="00A777FF" w:rsidRPr="00996398" w:rsidRDefault="00A777FF" w:rsidP="00D6594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12ECB71E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777FF" w:rsidRPr="00996398" w14:paraId="20BF21C2" w14:textId="77777777" w:rsidTr="00D6594E">
        <w:trPr>
          <w:trHeight w:val="113"/>
        </w:trPr>
        <w:tc>
          <w:tcPr>
            <w:tcW w:w="2684" w:type="dxa"/>
            <w:vAlign w:val="center"/>
          </w:tcPr>
          <w:p w14:paraId="27B1370C" w14:textId="77777777" w:rsidR="00A777FF" w:rsidRPr="00996398" w:rsidRDefault="00A777FF" w:rsidP="00D6594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54998639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A0F11ED" w14:textId="77777777" w:rsidR="00A777FF" w:rsidRDefault="00A777FF" w:rsidP="00A777FF">
      <w:pPr>
        <w:pStyle w:val="Odrky2"/>
        <w:numPr>
          <w:ilvl w:val="0"/>
          <w:numId w:val="0"/>
        </w:numPr>
        <w:ind w:left="714" w:hanging="357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A777FF" w:rsidRPr="00996398" w14:paraId="53A34672" w14:textId="77777777" w:rsidTr="00D6594E">
        <w:trPr>
          <w:trHeight w:val="113"/>
        </w:trPr>
        <w:tc>
          <w:tcPr>
            <w:tcW w:w="2684" w:type="dxa"/>
          </w:tcPr>
          <w:p w14:paraId="63F063FD" w14:textId="384D7BB3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</w:t>
            </w:r>
            <w:r>
              <w:rPr>
                <w:rFonts w:cs="Arial"/>
                <w:color w:val="000000"/>
                <w:sz w:val="22"/>
                <w:szCs w:val="22"/>
              </w:rPr>
              <w:t>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1838BC7A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777FF" w:rsidRPr="00996398" w14:paraId="0A3B5EF0" w14:textId="77777777" w:rsidTr="00D6594E">
        <w:trPr>
          <w:trHeight w:val="113"/>
        </w:trPr>
        <w:tc>
          <w:tcPr>
            <w:tcW w:w="2684" w:type="dxa"/>
          </w:tcPr>
          <w:p w14:paraId="39D2711C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94A1603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777FF" w:rsidRPr="00996398" w14:paraId="36A14863" w14:textId="77777777" w:rsidTr="00D6594E">
        <w:trPr>
          <w:trHeight w:val="113"/>
        </w:trPr>
        <w:tc>
          <w:tcPr>
            <w:tcW w:w="2684" w:type="dxa"/>
          </w:tcPr>
          <w:p w14:paraId="22B5DB9B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35B6888D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777FF" w:rsidRPr="00996398" w14:paraId="4CC922BA" w14:textId="77777777" w:rsidTr="00D6594E">
        <w:trPr>
          <w:trHeight w:val="113"/>
        </w:trPr>
        <w:tc>
          <w:tcPr>
            <w:tcW w:w="2684" w:type="dxa"/>
          </w:tcPr>
          <w:p w14:paraId="6462DC86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3FB2E35C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777FF" w:rsidRPr="00996398" w14:paraId="6DC4DA3D" w14:textId="77777777" w:rsidTr="00D6594E">
        <w:trPr>
          <w:trHeight w:val="113"/>
        </w:trPr>
        <w:tc>
          <w:tcPr>
            <w:tcW w:w="2684" w:type="dxa"/>
          </w:tcPr>
          <w:p w14:paraId="5B461F66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2C2F6020" w14:textId="77777777" w:rsidR="00A777FF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30877DD3" w14:textId="77777777" w:rsidR="00A777FF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58F2C518" w14:textId="77777777" w:rsidR="00A777FF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74800175" w14:textId="0F8F41F2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777FF" w:rsidRPr="00996398" w14:paraId="029DE4C5" w14:textId="77777777" w:rsidTr="00D6594E">
        <w:trPr>
          <w:trHeight w:val="113"/>
        </w:trPr>
        <w:tc>
          <w:tcPr>
            <w:tcW w:w="2684" w:type="dxa"/>
          </w:tcPr>
          <w:p w14:paraId="33F5565D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65FEFF88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777FF" w:rsidRPr="00996398" w14:paraId="79C0238C" w14:textId="77777777" w:rsidTr="00D6594E">
        <w:trPr>
          <w:trHeight w:val="113"/>
        </w:trPr>
        <w:tc>
          <w:tcPr>
            <w:tcW w:w="2684" w:type="dxa"/>
            <w:vAlign w:val="center"/>
          </w:tcPr>
          <w:p w14:paraId="7E5DFD4E" w14:textId="77777777" w:rsidR="00A777FF" w:rsidRPr="00996398" w:rsidRDefault="00A777FF" w:rsidP="00D6594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76CB8BD3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777FF" w:rsidRPr="00996398" w14:paraId="16B3020D" w14:textId="77777777" w:rsidTr="00D6594E">
        <w:trPr>
          <w:trHeight w:val="113"/>
        </w:trPr>
        <w:tc>
          <w:tcPr>
            <w:tcW w:w="2684" w:type="dxa"/>
            <w:vAlign w:val="center"/>
          </w:tcPr>
          <w:p w14:paraId="5B20A27A" w14:textId="77777777" w:rsidR="00A777FF" w:rsidRPr="00996398" w:rsidRDefault="00A777FF" w:rsidP="00D6594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0E05FC76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667BEED" w14:textId="1E702027" w:rsidR="005B1035" w:rsidRDefault="005B1035" w:rsidP="00406888">
      <w:pPr>
        <w:pStyle w:val="Odrky2"/>
        <w:numPr>
          <w:ilvl w:val="0"/>
          <w:numId w:val="0"/>
        </w:numPr>
        <w:ind w:left="714" w:hanging="356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51477DF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7FE4A0BA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14:paraId="00F70206" w14:textId="77777777" w:rsidR="00550EC9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p w14:paraId="54CDA58A" w14:textId="77777777" w:rsidR="00406888" w:rsidRPr="00996398" w:rsidRDefault="00406888" w:rsidP="007A0155">
      <w:pPr>
        <w:rPr>
          <w:sz w:val="22"/>
          <w:szCs w:val="22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5"/>
        <w:gridCol w:w="1910"/>
        <w:gridCol w:w="1984"/>
        <w:gridCol w:w="3260"/>
      </w:tblGrid>
      <w:tr w:rsidR="00550EC9" w:rsidRPr="00996398" w14:paraId="495A4BB2" w14:textId="77777777" w:rsidTr="00406888">
        <w:trPr>
          <w:trHeight w:val="1134"/>
        </w:trPr>
        <w:tc>
          <w:tcPr>
            <w:tcW w:w="1805" w:type="dxa"/>
            <w:shd w:val="clear" w:color="auto" w:fill="FFFFFF" w:themeFill="background1"/>
            <w:vAlign w:val="center"/>
          </w:tcPr>
          <w:p w14:paraId="1F155CC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1910" w:type="dxa"/>
            <w:shd w:val="clear" w:color="auto" w:fill="FFFFFF" w:themeFill="background1"/>
            <w:vAlign w:val="center"/>
            <w:hideMark/>
          </w:tcPr>
          <w:p w14:paraId="1195D5E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C3CC5F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1984" w:type="dxa"/>
            <w:shd w:val="clear" w:color="auto" w:fill="FFFFFF" w:themeFill="background1"/>
            <w:vAlign w:val="center"/>
            <w:hideMark/>
          </w:tcPr>
          <w:p w14:paraId="028292C5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6645540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3260" w:type="dxa"/>
            <w:shd w:val="clear" w:color="auto" w:fill="FFFFFF" w:themeFill="background1"/>
            <w:vAlign w:val="center"/>
            <w:hideMark/>
          </w:tcPr>
          <w:p w14:paraId="0CB6515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769B8D47" w14:textId="77777777" w:rsidTr="00406888">
        <w:trPr>
          <w:trHeight w:val="851"/>
        </w:trPr>
        <w:tc>
          <w:tcPr>
            <w:tcW w:w="1805" w:type="dxa"/>
            <w:vAlign w:val="center"/>
          </w:tcPr>
          <w:p w14:paraId="2816B924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1910" w:type="dxa"/>
            <w:vAlign w:val="center"/>
          </w:tcPr>
          <w:p w14:paraId="0AC96CE1" w14:textId="77777777" w:rsidR="00550EC9" w:rsidRPr="00996398" w:rsidRDefault="00550EC9" w:rsidP="00406888">
            <w:pPr>
              <w:keepNext/>
              <w:keepLines/>
              <w:ind w:right="93"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6C629C3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1E0F2DA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4757A43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1984" w:type="dxa"/>
            <w:vAlign w:val="center"/>
          </w:tcPr>
          <w:p w14:paraId="084349BE" w14:textId="2B5F61A5" w:rsidR="00550EC9" w:rsidRPr="00996398" w:rsidRDefault="00406888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</w:t>
            </w:r>
            <w:r w:rsidR="00550EC9"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aměstnanec</w:t>
            </w:r>
            <w:r>
              <w:rPr>
                <w:rFonts w:cs="Arial"/>
                <w:b/>
                <w:i/>
                <w:sz w:val="22"/>
                <w:szCs w:val="22"/>
                <w:highlight w:val="yellow"/>
              </w:rPr>
              <w:t>/ poddodavatel/ zaměstnanec poddodavatele</w:t>
            </w:r>
          </w:p>
        </w:tc>
        <w:tc>
          <w:tcPr>
            <w:tcW w:w="3260" w:type="dxa"/>
            <w:vAlign w:val="center"/>
          </w:tcPr>
          <w:p w14:paraId="0D397D35" w14:textId="77777777" w:rsidR="00406888" w:rsidRDefault="00A777FF" w:rsidP="00406888">
            <w:pPr>
              <w:spacing w:after="0"/>
              <w:rPr>
                <w:rFonts w:cs="Arial"/>
                <w:b/>
                <w:i/>
                <w:sz w:val="22"/>
                <w:szCs w:val="22"/>
              </w:rPr>
            </w:pPr>
            <w:r w:rsidRPr="00406888">
              <w:rPr>
                <w:rFonts w:cs="Arial"/>
                <w:b/>
                <w:i/>
                <w:sz w:val="22"/>
                <w:szCs w:val="22"/>
              </w:rPr>
              <w:t xml:space="preserve">Hlavní stavby vedoucí </w:t>
            </w:r>
          </w:p>
          <w:p w14:paraId="1AF63361" w14:textId="7696F3F1" w:rsidR="00406888" w:rsidRDefault="00406888" w:rsidP="00406888">
            <w:pPr>
              <w:spacing w:after="0"/>
              <w:rPr>
                <w:b/>
              </w:rPr>
            </w:pPr>
            <w:r>
              <w:rPr>
                <w:b/>
              </w:rPr>
              <w:t xml:space="preserve">Např. </w:t>
            </w:r>
            <w:r w:rsidRPr="00406888">
              <w:rPr>
                <w:b/>
                <w:i/>
                <w:iCs/>
                <w:color w:val="FF0000"/>
              </w:rPr>
              <w:t>(upravte níže dle skutečnosti)</w:t>
            </w:r>
          </w:p>
          <w:p w14:paraId="4515EBFC" w14:textId="71851EA9" w:rsidR="00406888" w:rsidRPr="00406888" w:rsidRDefault="00406888" w:rsidP="00406888">
            <w:pPr>
              <w:spacing w:after="0"/>
              <w:rPr>
                <w:highlight w:val="yellow"/>
              </w:rPr>
            </w:pPr>
            <w:r w:rsidRPr="00406888">
              <w:rPr>
                <w:highlight w:val="yellow"/>
              </w:rPr>
              <w:t xml:space="preserve">Autorizovaný inženýr – autorizace v oboru dopravní stavby nebo stavby vodního hospodářství a krajinného inženýrství </w:t>
            </w:r>
          </w:p>
          <w:p w14:paraId="750AE920" w14:textId="77777777" w:rsidR="00406888" w:rsidRPr="00406888" w:rsidRDefault="00406888" w:rsidP="00406888">
            <w:pPr>
              <w:spacing w:after="0"/>
              <w:rPr>
                <w:highlight w:val="yellow"/>
              </w:rPr>
            </w:pPr>
            <w:r w:rsidRPr="00406888">
              <w:rPr>
                <w:highlight w:val="yellow"/>
              </w:rPr>
              <w:t>nebo</w:t>
            </w:r>
          </w:p>
          <w:p w14:paraId="36730BE1" w14:textId="43DFF57F" w:rsidR="00550EC9" w:rsidRPr="00406888" w:rsidRDefault="00406888" w:rsidP="00406888">
            <w:pPr>
              <w:spacing w:after="0"/>
              <w:rPr>
                <w:rFonts w:cs="Arial"/>
                <w:color w:val="000000"/>
                <w:szCs w:val="20"/>
              </w:rPr>
            </w:pPr>
            <w:r w:rsidRPr="00406888">
              <w:rPr>
                <w:highlight w:val="yellow"/>
              </w:rPr>
              <w:t xml:space="preserve">- </w:t>
            </w:r>
            <w:r w:rsidRPr="00406888">
              <w:rPr>
                <w:rFonts w:cs="Arial"/>
                <w:color w:val="000000"/>
                <w:szCs w:val="20"/>
                <w:highlight w:val="yellow"/>
              </w:rPr>
              <w:t>Autorizovaný technik – autorizace v oboru dopravní stavby, specifikace doprava nekolejová nebo stavby vodního hospodářství, specifikace stavby meliorační a sanační TV03, SD03;</w:t>
            </w:r>
          </w:p>
        </w:tc>
      </w:tr>
      <w:tr w:rsidR="00406888" w:rsidRPr="00996398" w14:paraId="572A9E8B" w14:textId="77777777" w:rsidTr="00406888">
        <w:trPr>
          <w:trHeight w:val="851"/>
        </w:trPr>
        <w:tc>
          <w:tcPr>
            <w:tcW w:w="1805" w:type="dxa"/>
            <w:vAlign w:val="center"/>
          </w:tcPr>
          <w:p w14:paraId="4887D521" w14:textId="77777777" w:rsidR="00406888" w:rsidRPr="00996398" w:rsidRDefault="00406888" w:rsidP="00406888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1910" w:type="dxa"/>
            <w:vAlign w:val="center"/>
          </w:tcPr>
          <w:p w14:paraId="08C98A6C" w14:textId="77777777" w:rsidR="00406888" w:rsidRPr="00996398" w:rsidRDefault="00406888" w:rsidP="00406888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36D00071" w14:textId="77777777" w:rsidR="00406888" w:rsidRPr="00996398" w:rsidRDefault="00406888" w:rsidP="00406888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64ADB329" w14:textId="77777777" w:rsidR="00406888" w:rsidRPr="00996398" w:rsidRDefault="00406888" w:rsidP="00406888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1E08220A" w14:textId="76BF0A00" w:rsidR="00406888" w:rsidRPr="00996398" w:rsidRDefault="00406888" w:rsidP="00406888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1984" w:type="dxa"/>
            <w:vAlign w:val="center"/>
          </w:tcPr>
          <w:p w14:paraId="390EA550" w14:textId="19EFA79A" w:rsidR="00406888" w:rsidRPr="00996398" w:rsidRDefault="00406888" w:rsidP="00406888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  <w:r>
              <w:rPr>
                <w:rFonts w:cs="Arial"/>
                <w:b/>
                <w:i/>
                <w:sz w:val="22"/>
                <w:szCs w:val="22"/>
                <w:highlight w:val="yellow"/>
              </w:rPr>
              <w:t>/ poddodavatel/ zaměstnanec poddodavatele</w:t>
            </w:r>
          </w:p>
        </w:tc>
        <w:tc>
          <w:tcPr>
            <w:tcW w:w="3260" w:type="dxa"/>
            <w:vAlign w:val="center"/>
          </w:tcPr>
          <w:p w14:paraId="19FD6D54" w14:textId="77777777" w:rsidR="00406888" w:rsidRDefault="00406888" w:rsidP="00406888">
            <w:pPr>
              <w:spacing w:after="0"/>
              <w:rPr>
                <w:rFonts w:cs="Arial"/>
                <w:b/>
                <w:i/>
                <w:sz w:val="22"/>
                <w:szCs w:val="22"/>
              </w:rPr>
            </w:pPr>
            <w:r w:rsidRPr="00406888">
              <w:rPr>
                <w:rFonts w:cs="Arial"/>
                <w:b/>
                <w:i/>
                <w:sz w:val="22"/>
                <w:szCs w:val="22"/>
              </w:rPr>
              <w:t xml:space="preserve">Hlavní stavby vedoucí </w:t>
            </w:r>
          </w:p>
          <w:p w14:paraId="2A57F3B4" w14:textId="77777777" w:rsidR="00406888" w:rsidRDefault="00406888" w:rsidP="00406888">
            <w:pPr>
              <w:spacing w:after="0"/>
              <w:rPr>
                <w:b/>
              </w:rPr>
            </w:pPr>
            <w:r>
              <w:rPr>
                <w:b/>
              </w:rPr>
              <w:t xml:space="preserve">Např. </w:t>
            </w:r>
            <w:r w:rsidRPr="00406888">
              <w:rPr>
                <w:b/>
                <w:i/>
                <w:iCs/>
                <w:color w:val="FF0000"/>
              </w:rPr>
              <w:t>(upravte níže dle skutečnosti)</w:t>
            </w:r>
          </w:p>
          <w:p w14:paraId="0B2CFF1C" w14:textId="77777777" w:rsidR="00406888" w:rsidRPr="00406888" w:rsidRDefault="00406888" w:rsidP="00406888">
            <w:pPr>
              <w:spacing w:after="0"/>
              <w:rPr>
                <w:highlight w:val="yellow"/>
              </w:rPr>
            </w:pPr>
            <w:r w:rsidRPr="00406888">
              <w:rPr>
                <w:highlight w:val="yellow"/>
              </w:rPr>
              <w:t xml:space="preserve">Autorizovaný inženýr – autorizace v oboru dopravní stavby nebo stavby vodního hospodářství a krajinného inženýrství </w:t>
            </w:r>
          </w:p>
          <w:p w14:paraId="584389EC" w14:textId="77777777" w:rsidR="00406888" w:rsidRPr="00406888" w:rsidRDefault="00406888" w:rsidP="00406888">
            <w:pPr>
              <w:spacing w:after="0"/>
              <w:rPr>
                <w:highlight w:val="yellow"/>
              </w:rPr>
            </w:pPr>
            <w:r w:rsidRPr="00406888">
              <w:rPr>
                <w:highlight w:val="yellow"/>
              </w:rPr>
              <w:t>nebo</w:t>
            </w:r>
          </w:p>
          <w:p w14:paraId="01E8B313" w14:textId="01D9E72D" w:rsidR="00406888" w:rsidRPr="00406888" w:rsidRDefault="00406888" w:rsidP="00406888">
            <w:pPr>
              <w:spacing w:after="0"/>
              <w:rPr>
                <w:rFonts w:cs="Arial"/>
                <w:color w:val="000000"/>
                <w:szCs w:val="20"/>
              </w:rPr>
            </w:pPr>
            <w:r w:rsidRPr="00406888">
              <w:rPr>
                <w:highlight w:val="yellow"/>
              </w:rPr>
              <w:t xml:space="preserve">- </w:t>
            </w:r>
            <w:r w:rsidRPr="00406888">
              <w:rPr>
                <w:rFonts w:cs="Arial"/>
                <w:color w:val="000000"/>
                <w:szCs w:val="20"/>
                <w:highlight w:val="yellow"/>
              </w:rPr>
              <w:t>Autorizovaný technik – autorizace v oboru dopravní stavby, specifikace doprava nekolejová nebo stavby vodního hospodářství, specifikace stavby meliorační a sanační TV03, SD03;</w:t>
            </w:r>
          </w:p>
        </w:tc>
      </w:tr>
    </w:tbl>
    <w:p w14:paraId="455FCD56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269D0E22" w14:textId="06F89C32" w:rsidR="008E7114" w:rsidRPr="00996398" w:rsidRDefault="008E7114" w:rsidP="008E7114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</w:t>
      </w:r>
      <w:r>
        <w:rPr>
          <w:b/>
          <w:i/>
          <w:sz w:val="22"/>
          <w:szCs w:val="22"/>
          <w:highlight w:val="yellow"/>
        </w:rPr>
        <w:t>částí</w:t>
      </w:r>
      <w:r w:rsidRPr="00996398">
        <w:rPr>
          <w:b/>
          <w:i/>
          <w:sz w:val="22"/>
          <w:szCs w:val="22"/>
          <w:highlight w:val="yellow"/>
        </w:rPr>
        <w:t xml:space="preserve"> dodavatel ponechá v prohlášení pouze ty, které odpovídají skutečnosti, ostatní vymaže či vyškrtne. </w:t>
      </w:r>
    </w:p>
    <w:p w14:paraId="07553257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6A78DBC4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3993D5D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777F07DE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996398" w14:paraId="69F4B87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5DD86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436133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301CA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54BBDD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9B7EDF2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0C908CB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B63159C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996398" w14:paraId="306BF35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40CE8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840C41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7AFDAD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44E981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639DD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0AAE1E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AA0A01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E0CBB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62D680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FC747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2D570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978145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EB106C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85DCA79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20F3F0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71786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32593E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A73E56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118082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2154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27634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1FCF7C9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0BAC863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3B686A7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4AF3D" w14:textId="77777777" w:rsidR="004520D6" w:rsidRDefault="004520D6" w:rsidP="008E4AD5">
      <w:r>
        <w:separator/>
      </w:r>
    </w:p>
  </w:endnote>
  <w:endnote w:type="continuationSeparator" w:id="0">
    <w:p w14:paraId="68656EF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238F1433" w:rsidR="00C41790" w:rsidRDefault="00A777FF" w:rsidP="00A777FF">
    <w:pPr>
      <w:pStyle w:val="Zpat"/>
      <w:tabs>
        <w:tab w:val="left" w:pos="515"/>
      </w:tabs>
    </w:pPr>
    <w:r>
      <w:tab/>
    </w:r>
    <w:r>
      <w:tab/>
    </w:r>
    <w:r>
      <w:tab/>
    </w: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F5147" w14:textId="77777777" w:rsidR="004520D6" w:rsidRDefault="004520D6" w:rsidP="008E4AD5">
      <w:r>
        <w:separator/>
      </w:r>
    </w:p>
  </w:footnote>
  <w:footnote w:type="continuationSeparator" w:id="0">
    <w:p w14:paraId="176878BB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4F76E2E8" w:rsidR="007128D3" w:rsidRPr="007A0155" w:rsidRDefault="00A777FF">
    <w:pPr>
      <w:pStyle w:val="Zhlav"/>
      <w:rPr>
        <w:rFonts w:cs="Arial"/>
        <w:b/>
        <w:szCs w:val="20"/>
      </w:rPr>
    </w:pPr>
    <w:r>
      <w:rPr>
        <w:noProof/>
      </w:rPr>
      <w:drawing>
        <wp:inline distT="0" distB="0" distL="0" distR="0" wp14:anchorId="67E2B9C5" wp14:editId="7FFDB944">
          <wp:extent cx="829945" cy="734695"/>
          <wp:effectExtent l="0" t="0" r="8255" b="8255"/>
          <wp:docPr id="19" name="Obrázek 19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Arial"/>
        <w:b/>
        <w:szCs w:val="20"/>
      </w:rPr>
      <w:tab/>
    </w:r>
    <w:r>
      <w:rPr>
        <w:rFonts w:cs="Arial"/>
        <w:b/>
        <w:szCs w:val="20"/>
      </w:rPr>
      <w:tab/>
    </w:r>
    <w:r w:rsidR="007128D3" w:rsidRPr="007A0155">
      <w:rPr>
        <w:rFonts w:cs="Arial"/>
        <w:b/>
        <w:szCs w:val="20"/>
      </w:rPr>
      <w:t>Příloha č.</w:t>
    </w:r>
    <w:r>
      <w:rPr>
        <w:rFonts w:cs="Arial"/>
        <w:b/>
        <w:szCs w:val="20"/>
      </w:rPr>
      <w:t xml:space="preserve"> 4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3116CE"/>
    <w:multiLevelType w:val="hybridMultilevel"/>
    <w:tmpl w:val="058C4F32"/>
    <w:lvl w:ilvl="0" w:tplc="4806774A">
      <w:start w:val="1"/>
      <w:numFmt w:val="bullet"/>
      <w:pStyle w:val="Odrky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 w:numId="5" w16cid:durableId="180357315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6888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4BD1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114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777FF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0284F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E7114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rky0">
    <w:name w:val="Odrážky ..."/>
    <w:basedOn w:val="Normln"/>
    <w:link w:val="OdrkyChar0"/>
    <w:qFormat/>
    <w:rsid w:val="00A777FF"/>
    <w:pPr>
      <w:numPr>
        <w:numId w:val="5"/>
      </w:numPr>
      <w:ind w:left="1077" w:hanging="357"/>
    </w:pPr>
    <w:rPr>
      <w:sz w:val="22"/>
    </w:rPr>
  </w:style>
  <w:style w:type="character" w:customStyle="1" w:styleId="OdrkyChar0">
    <w:name w:val="Odrážky ... Char"/>
    <w:basedOn w:val="Standardnpsmoodstavce"/>
    <w:link w:val="Odrky0"/>
    <w:rsid w:val="00A777FF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1186</Words>
  <Characters>7551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3</cp:revision>
  <cp:lastPrinted>2013-03-13T13:00:00Z</cp:lastPrinted>
  <dcterms:created xsi:type="dcterms:W3CDTF">2024-05-27T07:43:00Z</dcterms:created>
  <dcterms:modified xsi:type="dcterms:W3CDTF">2024-05-27T08:08:00Z</dcterms:modified>
</cp:coreProperties>
</file>